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40A57573" w:rsidR="003D543E" w:rsidRPr="003D543E" w:rsidRDefault="001F2F24"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Pr>
          <w:rFonts w:eastAsiaTheme="minorEastAsia"/>
          <w:spacing w:val="10"/>
          <w:kern w:val="0"/>
          <w:sz w:val="16"/>
          <w:szCs w:val="16"/>
          <w:lang w:val="lt-LT"/>
          <w14:ligatures w14:val="none"/>
        </w:rPr>
        <w:t xml:space="preserve">Viešoji </w:t>
      </w:r>
      <w:r w:rsidR="003D543E" w:rsidRPr="003D543E">
        <w:rPr>
          <w:rFonts w:eastAsiaTheme="minorEastAsia"/>
          <w:spacing w:val="10"/>
          <w:kern w:val="0"/>
          <w:sz w:val="16"/>
          <w:szCs w:val="16"/>
          <w:lang w:val="lt-LT"/>
          <w14:ligatures w14:val="none"/>
        </w:rPr>
        <w:t>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tel. (8 5) 272 9257, el. p. sekretoriatas@gamtc.lt,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61C2B5C3" w14:textId="0A8A6FB4" w:rsidR="003D543E"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D30CFB">
        <w:rPr>
          <w:rFonts w:ascii="Times New Roman" w:hAnsi="Times New Roman" w:cs="Times New Roman"/>
          <w:b/>
          <w:bCs/>
          <w:sz w:val="24"/>
          <w:szCs w:val="24"/>
          <w:lang w:val="lt-LT"/>
        </w:rPr>
        <w:t>AUKŠTESNIO NAŠUMO NEŠIOJAMAS KOMPIUTERIS</w:t>
      </w:r>
      <w:r w:rsidR="00B85A09">
        <w:rPr>
          <w:rFonts w:ascii="Times New Roman" w:hAnsi="Times New Roman" w:cs="Times New Roman"/>
          <w:b/>
          <w:bCs/>
          <w:sz w:val="24"/>
          <w:szCs w:val="24"/>
          <w:lang w:val="lt-LT"/>
        </w:rPr>
        <w:t>“</w:t>
      </w:r>
      <w:r w:rsidR="00BC25CE">
        <w:rPr>
          <w:rFonts w:ascii="Times New Roman" w:hAnsi="Times New Roman" w:cs="Times New Roman"/>
          <w:b/>
          <w:bCs/>
          <w:sz w:val="24"/>
          <w:szCs w:val="24"/>
          <w:lang w:val="lt-LT"/>
        </w:rPr>
        <w:t xml:space="preserve"> </w:t>
      </w:r>
      <w:r w:rsidR="003A13E4" w:rsidRPr="005B1418">
        <w:rPr>
          <w:rFonts w:ascii="Times New Roman" w:hAnsi="Times New Roman" w:cs="Times New Roman"/>
          <w:b/>
          <w:bCs/>
          <w:sz w:val="24"/>
          <w:szCs w:val="24"/>
          <w:lang w:val="lt-LT"/>
        </w:rPr>
        <w:t>SKE</w:t>
      </w:r>
      <w:r w:rsidR="003A13E4"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lastRenderedPageBreak/>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r w:rsidRPr="003A13E4">
        <w:rPr>
          <w:rFonts w:ascii="Times New Roman" w:hAnsi="Times New Roman" w:cs="Times New Roman"/>
          <w:b/>
          <w:sz w:val="24"/>
          <w:szCs w:val="24"/>
          <w:lang w:val="lt-LT"/>
        </w:rPr>
        <w:t xml:space="preserve">Kvazisubtiekėjas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lastRenderedPageBreak/>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6FB55185" w14:textId="4342BC01" w:rsidR="003D2817" w:rsidRPr="003D2817" w:rsidRDefault="003A13E4" w:rsidP="003D2817">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 xml:space="preserve">Nepaisant 6.2. ir 6.3. punkto nuostatų, tiekėjas iš pirkimo nepašalinamas VPĮ 46 straipsnio 3 ir 10 dalyse nustatytais atvejais (atsižvelgiant į VPĮ 46 straipsnio 11 ir 12 dalių </w:t>
      </w:r>
      <w:r w:rsidRPr="003A13E4">
        <w:rPr>
          <w:rFonts w:ascii="Times New Roman" w:hAnsi="Times New Roman" w:cs="Times New Roman"/>
          <w:sz w:val="24"/>
          <w:szCs w:val="24"/>
          <w:lang w:val="lt-LT"/>
        </w:rPr>
        <w:lastRenderedPageBreak/>
        <w:t>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(kvazisubtiekėjai)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 xml:space="preserve">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w:t>
      </w:r>
      <w:r w:rsidRPr="003A13E4">
        <w:rPr>
          <w:rFonts w:ascii="Times New Roman" w:hAnsi="Times New Roman" w:cs="Times New Roman"/>
          <w:i/>
          <w:iCs/>
          <w:sz w:val="24"/>
          <w:szCs w:val="24"/>
          <w:lang w:val="lt-LT"/>
        </w:rPr>
        <w:lastRenderedPageBreak/>
        <w:t>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 xml:space="preserve">fiziniai asmenys, kuriuos pirkimo </w:t>
      </w:r>
      <w:r w:rsidRPr="003A13E4">
        <w:rPr>
          <w:rFonts w:ascii="Times New Roman" w:hAnsi="Times New Roman" w:cs="Times New Roman"/>
          <w:sz w:val="24"/>
          <w:szCs w:val="24"/>
          <w:lang w:val="lt-LT"/>
        </w:rPr>
        <w:lastRenderedPageBreak/>
        <w:t>laimėjimo ir sutarties sudarymo atveju tiekėjas ar jo pasitelkiamas ūkio subjektas įdarbins (kvazisubtiekėjai).</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w:t>
      </w:r>
      <w:r w:rsidRPr="003A13E4">
        <w:rPr>
          <w:rFonts w:ascii="Times New Roman" w:hAnsi="Times New Roman" w:cs="Times New Roman"/>
          <w:sz w:val="24"/>
          <w:szCs w:val="24"/>
          <w:lang w:val="lt-LT"/>
        </w:rPr>
        <w:lastRenderedPageBreak/>
        <w:t xml:space="preserve">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w:t>
      </w:r>
      <w:r w:rsidRPr="003A13E4">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lastRenderedPageBreak/>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604015D3" w14:textId="00526A64" w:rsidR="00013A25" w:rsidRDefault="00013A25" w:rsidP="0022459B">
      <w:pPr>
        <w:spacing w:after="0" w:line="240" w:lineRule="auto"/>
        <w:jc w:val="both"/>
        <w:rPr>
          <w:rFonts w:ascii="Times New Roman" w:hAnsi="Times New Roman" w:cs="Times New Roman"/>
          <w:sz w:val="24"/>
          <w:szCs w:val="24"/>
          <w:lang w:val="lt-LT"/>
        </w:rPr>
      </w:pPr>
    </w:p>
    <w:p w14:paraId="3E87A4E2" w14:textId="77777777" w:rsidR="00357DB6" w:rsidRDefault="00357DB6" w:rsidP="0022459B">
      <w:pPr>
        <w:spacing w:after="0" w:line="240" w:lineRule="auto"/>
        <w:jc w:val="both"/>
        <w:rPr>
          <w:rFonts w:ascii="Times New Roman" w:hAnsi="Times New Roman" w:cs="Times New Roman"/>
          <w:sz w:val="24"/>
          <w:szCs w:val="24"/>
          <w:lang w:val="lt-LT"/>
        </w:rPr>
      </w:pPr>
    </w:p>
    <w:p w14:paraId="00FACA33" w14:textId="77777777" w:rsidR="00160FB6" w:rsidRPr="002920F0" w:rsidRDefault="00160FB6" w:rsidP="00160FB6">
      <w:pPr>
        <w:spacing w:after="0" w:line="240" w:lineRule="auto"/>
        <w:ind w:firstLine="697"/>
        <w:jc w:val="both"/>
        <w:rPr>
          <w:rFonts w:ascii="Times New Roman" w:hAnsi="Times New Roman" w:cs="Times New Roman"/>
          <w:sz w:val="24"/>
          <w:szCs w:val="24"/>
          <w:lang w:val="lt-LT"/>
        </w:rPr>
      </w:pPr>
    </w:p>
    <w:sectPr w:rsidR="00160FB6"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3EC84" w14:textId="77777777" w:rsidR="002F2193" w:rsidRDefault="002F2193" w:rsidP="003A13E4">
      <w:pPr>
        <w:spacing w:after="0" w:line="240" w:lineRule="auto"/>
      </w:pPr>
      <w:r>
        <w:separator/>
      </w:r>
    </w:p>
  </w:endnote>
  <w:endnote w:type="continuationSeparator" w:id="0">
    <w:p w14:paraId="60EBD6A8" w14:textId="77777777" w:rsidR="002F2193" w:rsidRDefault="002F2193"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FD4F" w14:textId="77777777" w:rsidR="002F2193" w:rsidRDefault="002F2193" w:rsidP="003A13E4">
      <w:pPr>
        <w:spacing w:after="0" w:line="240" w:lineRule="auto"/>
      </w:pPr>
      <w:r>
        <w:separator/>
      </w:r>
    </w:p>
  </w:footnote>
  <w:footnote w:type="continuationSeparator" w:id="0">
    <w:p w14:paraId="6C26FCE5" w14:textId="77777777" w:rsidR="002F2193" w:rsidRDefault="002F2193"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13A25"/>
    <w:rsid w:val="0007420D"/>
    <w:rsid w:val="00080F7E"/>
    <w:rsid w:val="000C7CBE"/>
    <w:rsid w:val="000D6D61"/>
    <w:rsid w:val="0011770E"/>
    <w:rsid w:val="00143C6B"/>
    <w:rsid w:val="00160FB6"/>
    <w:rsid w:val="00174EDE"/>
    <w:rsid w:val="001C2BC2"/>
    <w:rsid w:val="001F2F24"/>
    <w:rsid w:val="001F3455"/>
    <w:rsid w:val="0022459B"/>
    <w:rsid w:val="0025754F"/>
    <w:rsid w:val="00264E71"/>
    <w:rsid w:val="002920F0"/>
    <w:rsid w:val="002A13B2"/>
    <w:rsid w:val="002A1C68"/>
    <w:rsid w:val="002D4DD7"/>
    <w:rsid w:val="002F2193"/>
    <w:rsid w:val="00310C2E"/>
    <w:rsid w:val="00331D4E"/>
    <w:rsid w:val="00357DB6"/>
    <w:rsid w:val="0036426A"/>
    <w:rsid w:val="003A13E4"/>
    <w:rsid w:val="003D2817"/>
    <w:rsid w:val="003D543E"/>
    <w:rsid w:val="00420B1F"/>
    <w:rsid w:val="004357E9"/>
    <w:rsid w:val="00490FB5"/>
    <w:rsid w:val="004A7F9D"/>
    <w:rsid w:val="004B2249"/>
    <w:rsid w:val="004C6F27"/>
    <w:rsid w:val="005111F1"/>
    <w:rsid w:val="005645F6"/>
    <w:rsid w:val="005B1418"/>
    <w:rsid w:val="005C0C32"/>
    <w:rsid w:val="005F6A02"/>
    <w:rsid w:val="0065713E"/>
    <w:rsid w:val="00666ABD"/>
    <w:rsid w:val="006850F8"/>
    <w:rsid w:val="006D121D"/>
    <w:rsid w:val="006D1682"/>
    <w:rsid w:val="006D7031"/>
    <w:rsid w:val="00731956"/>
    <w:rsid w:val="007576B6"/>
    <w:rsid w:val="0078317D"/>
    <w:rsid w:val="007A4943"/>
    <w:rsid w:val="007A4E92"/>
    <w:rsid w:val="007A7324"/>
    <w:rsid w:val="007B5BC1"/>
    <w:rsid w:val="0080292D"/>
    <w:rsid w:val="00812605"/>
    <w:rsid w:val="0082376A"/>
    <w:rsid w:val="0083747E"/>
    <w:rsid w:val="00873F40"/>
    <w:rsid w:val="008C15F0"/>
    <w:rsid w:val="009113A6"/>
    <w:rsid w:val="0094185B"/>
    <w:rsid w:val="00965063"/>
    <w:rsid w:val="00A13B3A"/>
    <w:rsid w:val="00A42D75"/>
    <w:rsid w:val="00A94EE6"/>
    <w:rsid w:val="00AA7B5E"/>
    <w:rsid w:val="00B707B1"/>
    <w:rsid w:val="00B85A09"/>
    <w:rsid w:val="00BA08F4"/>
    <w:rsid w:val="00BB2420"/>
    <w:rsid w:val="00BC25CE"/>
    <w:rsid w:val="00BC3A1B"/>
    <w:rsid w:val="00BD09FA"/>
    <w:rsid w:val="00BD5A36"/>
    <w:rsid w:val="00C0409F"/>
    <w:rsid w:val="00C20978"/>
    <w:rsid w:val="00C22220"/>
    <w:rsid w:val="00C66B00"/>
    <w:rsid w:val="00C762DA"/>
    <w:rsid w:val="00CF72B7"/>
    <w:rsid w:val="00D30CFB"/>
    <w:rsid w:val="00D86243"/>
    <w:rsid w:val="00DB7421"/>
    <w:rsid w:val="00EA44E0"/>
    <w:rsid w:val="00F23C35"/>
    <w:rsid w:val="00F2658C"/>
    <w:rsid w:val="00F6295B"/>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15</Pages>
  <Words>7960</Words>
  <Characters>45374</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12</cp:revision>
  <cp:lastPrinted>2024-04-19T06:15:00Z</cp:lastPrinted>
  <dcterms:created xsi:type="dcterms:W3CDTF">2024-07-23T07:32:00Z</dcterms:created>
  <dcterms:modified xsi:type="dcterms:W3CDTF">2025-10-09T08:06:00Z</dcterms:modified>
</cp:coreProperties>
</file>